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FB1EF" w14:textId="77777777" w:rsidR="000F7C9A" w:rsidRPr="005B1B7C" w:rsidRDefault="000F7C9A">
      <w:pPr>
        <w:pStyle w:val="a9"/>
        <w:jc w:val="right"/>
        <w:rPr>
          <w:rFonts w:ascii="Georgia" w:hAnsi="Georgia"/>
          <w:sz w:val="22"/>
          <w:szCs w:val="22"/>
          <w:lang w:val="en-US"/>
        </w:rPr>
      </w:pPr>
    </w:p>
    <w:p w14:paraId="0A59DFB1" w14:textId="77777777" w:rsidR="000F7C9A" w:rsidRPr="006F7BF6" w:rsidRDefault="006F7BF6" w:rsidP="006F7BF6">
      <w:pPr>
        <w:pStyle w:val="2"/>
        <w:spacing w:before="0" w:after="0" w:line="240" w:lineRule="atLeast"/>
        <w:ind w:left="0" w:right="-902" w:hanging="720"/>
        <w:jc w:val="center"/>
        <w:rPr>
          <w:rFonts w:ascii="Georgia" w:hAnsi="Georgia"/>
          <w:sz w:val="24"/>
          <w:szCs w:val="24"/>
          <w:u w:val="single"/>
        </w:rPr>
      </w:pPr>
      <w:r w:rsidRPr="006F7BF6">
        <w:rPr>
          <w:rFonts w:ascii="Georgia" w:hAnsi="Georgia"/>
          <w:sz w:val="24"/>
          <w:szCs w:val="24"/>
          <w:u w:val="single"/>
        </w:rPr>
        <w:t>Стоимость услуг письменного перевода</w:t>
      </w:r>
    </w:p>
    <w:p w14:paraId="34E72FD1" w14:textId="77777777" w:rsidR="00852628" w:rsidRDefault="00000000" w:rsidP="00852628">
      <w:pPr>
        <w:jc w:val="center"/>
        <w:rPr>
          <w:b/>
        </w:rPr>
      </w:pPr>
      <w:r>
        <w:rPr>
          <w:u w:val="single"/>
        </w:rPr>
        <w:pict w14:anchorId="4C28150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54.75pt;width:576.5pt;height:681pt;z-index:1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23"/>
                    <w:gridCol w:w="1965"/>
                    <w:gridCol w:w="1964"/>
                    <w:gridCol w:w="1964"/>
                    <w:gridCol w:w="46"/>
                    <w:gridCol w:w="1979"/>
                  </w:tblGrid>
                  <w:tr w:rsidR="000F7C9A" w14:paraId="37E21059" w14:textId="77777777" w:rsidTr="00A02553">
                    <w:trPr>
                      <w:trHeight w:val="1051"/>
                    </w:trPr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8BC90C7" w14:textId="77777777" w:rsidR="000F7C9A" w:rsidRPr="006F7BF6" w:rsidRDefault="000F7C9A">
                        <w:pPr>
                          <w:snapToGrid w:val="0"/>
                          <w:ind w:left="180" w:right="163"/>
                          <w:jc w:val="center"/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</w:pPr>
                        <w:r w:rsidRPr="006F7BF6"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  <w:t>Языки</w:t>
                        </w:r>
                      </w:p>
                    </w:tc>
                    <w:tc>
                      <w:tcPr>
                        <w:tcW w:w="3929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50B0234" w14:textId="77777777" w:rsidR="000F7C9A" w:rsidRPr="006F7BF6" w:rsidRDefault="000F7C9A">
                        <w:pPr>
                          <w:snapToGrid w:val="0"/>
                          <w:ind w:left="260"/>
                          <w:jc w:val="center"/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</w:pPr>
                        <w:r w:rsidRPr="006F7BF6"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  <w:t xml:space="preserve">с иностранного языка на русский язык </w:t>
                        </w:r>
                      </w:p>
                      <w:p w14:paraId="02604B8D" w14:textId="77777777" w:rsidR="000F7C9A" w:rsidRPr="006F7BF6" w:rsidRDefault="000F7C9A">
                        <w:pPr>
                          <w:ind w:left="260"/>
                          <w:jc w:val="center"/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89" w:type="dxa"/>
                        <w:gridSpan w:val="3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33F1EB7" w14:textId="77777777" w:rsidR="000F7C9A" w:rsidRPr="006F7BF6" w:rsidRDefault="000F7C9A">
                        <w:pPr>
                          <w:snapToGrid w:val="0"/>
                          <w:ind w:right="4"/>
                          <w:jc w:val="center"/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</w:pPr>
                        <w:r w:rsidRPr="006F7BF6"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  <w:t xml:space="preserve">с русского языка на иностранный язык </w:t>
                        </w:r>
                      </w:p>
                      <w:p w14:paraId="678A18B0" w14:textId="77777777" w:rsidR="000F7C9A" w:rsidRPr="006F7BF6" w:rsidRDefault="000F7C9A">
                        <w:pPr>
                          <w:ind w:right="4"/>
                          <w:jc w:val="center"/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02553" w14:paraId="1216E3FA" w14:textId="77777777" w:rsidTr="00A02553">
                    <w:trPr>
                      <w:trHeight w:val="634"/>
                    </w:trPr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699FC32" w14:textId="77777777" w:rsidR="00A02553" w:rsidRDefault="00A02553">
                        <w:pPr>
                          <w:snapToGrid w:val="0"/>
                          <w:ind w:left="180" w:right="163"/>
                          <w:jc w:val="center"/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6D1084" w14:textId="77777777" w:rsidR="00A02553" w:rsidRPr="00A02553" w:rsidRDefault="00A02553">
                        <w:pPr>
                          <w:snapToGrid w:val="0"/>
                          <w:ind w:left="260"/>
                          <w:jc w:val="center"/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</w:pPr>
                        <w:r w:rsidRPr="00967AB3"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  <w:r w:rsidRPr="00A02553"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  <w:t xml:space="preserve">1 </w:t>
                        </w:r>
                        <w:proofErr w:type="spellStart"/>
                        <w:r w:rsidRPr="00A02553"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  <w:lang w:val="en-US"/>
                          </w:rPr>
                          <w:t>категория</w:t>
                        </w:r>
                        <w:proofErr w:type="spellEnd"/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single" w:sz="4" w:space="0" w:color="auto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F1F3F4A" w14:textId="77777777" w:rsidR="00A02553" w:rsidRPr="00A02553" w:rsidRDefault="00A02553" w:rsidP="00A02553">
                        <w:pPr>
                          <w:snapToGrid w:val="0"/>
                          <w:ind w:left="260"/>
                          <w:jc w:val="center"/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</w:pPr>
                        <w:r w:rsidRPr="00A02553"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  <w:t>2 категория</w:t>
                        </w:r>
                      </w:p>
                    </w:tc>
                    <w:tc>
                      <w:tcPr>
                        <w:tcW w:w="2010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CBE195" w14:textId="77777777" w:rsidR="00A02553" w:rsidRPr="00A02553" w:rsidRDefault="00A02553" w:rsidP="00852628">
                        <w:pPr>
                          <w:snapToGrid w:val="0"/>
                          <w:ind w:left="260"/>
                          <w:jc w:val="center"/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</w:pPr>
                        <w:r w:rsidRPr="00A02553"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r w:rsidRPr="00A02553"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  <w:t xml:space="preserve">1 </w:t>
                        </w:r>
                        <w:proofErr w:type="spellStart"/>
                        <w:r w:rsidRPr="00A02553"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  <w:lang w:val="en-US"/>
                          </w:rPr>
                          <w:t>категория</w:t>
                        </w:r>
                        <w:proofErr w:type="spellEnd"/>
                      </w:p>
                    </w:tc>
                    <w:tc>
                      <w:tcPr>
                        <w:tcW w:w="1979" w:type="dxa"/>
                        <w:tcBorders>
                          <w:top w:val="double" w:sz="1" w:space="0" w:color="C0C0C0"/>
                          <w:left w:val="single" w:sz="4" w:space="0" w:color="auto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499F9F4" w14:textId="77777777" w:rsidR="00A02553" w:rsidRPr="00A02553" w:rsidRDefault="00A02553" w:rsidP="00852628">
                        <w:pPr>
                          <w:snapToGrid w:val="0"/>
                          <w:ind w:left="260"/>
                          <w:jc w:val="center"/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</w:pPr>
                        <w:r w:rsidRPr="00A02553">
                          <w:rPr>
                            <w:rStyle w:val="a4"/>
                            <w:rFonts w:ascii="Georgia" w:hAnsi="Georgia"/>
                            <w:i/>
                            <w:sz w:val="21"/>
                            <w:szCs w:val="21"/>
                          </w:rPr>
                          <w:t>2 категория</w:t>
                        </w:r>
                      </w:p>
                    </w:tc>
                  </w:tr>
                  <w:tr w:rsidR="000F7C9A" w14:paraId="690DA4E3" w14:textId="77777777" w:rsidTr="00A02553">
                    <w:tc>
                      <w:tcPr>
                        <w:tcW w:w="11541" w:type="dxa"/>
                        <w:gridSpan w:val="6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FFCC99"/>
                        <w:vAlign w:val="center"/>
                      </w:tcPr>
                      <w:p w14:paraId="1334BB99" w14:textId="77777777" w:rsidR="000F7C9A" w:rsidRDefault="000F7C9A">
                        <w:pPr>
                          <w:snapToGrid w:val="0"/>
                          <w:ind w:left="180" w:right="163"/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  <w:t>ЕВРОПЕЙСКИЕ ЯЗЫКИ</w:t>
                        </w:r>
                      </w:p>
                    </w:tc>
                  </w:tr>
                  <w:tr w:rsidR="001B69CC" w14:paraId="67860030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4B7B7D2B" w14:textId="77777777" w:rsidR="001B69CC" w:rsidRDefault="001B69CC" w:rsidP="001B69CC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Английский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5B7DB941" w14:textId="307B65D7" w:rsidR="001B69CC" w:rsidRPr="00967AB3" w:rsidRDefault="001B69CC" w:rsidP="001B69CC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2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60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0138DC44" w14:textId="2BE863DD" w:rsidR="001B69CC" w:rsidRPr="00967AB3" w:rsidRDefault="001B69CC" w:rsidP="001B69CC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2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70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7D66D485" w14:textId="2AFD290D" w:rsidR="001B69CC" w:rsidRDefault="001B69CC" w:rsidP="001B69CC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2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CF3FEE1" w14:textId="3C487C58" w:rsidR="001B69CC" w:rsidRPr="00030AF5" w:rsidRDefault="00967AB3" w:rsidP="001B69CC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 w:rsidR="008B5469">
                          <w:rPr>
                            <w:rFonts w:ascii="Georgia" w:hAnsi="Georgia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1B69CC" w14:paraId="554C2C10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1AC2146C" w14:textId="77777777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 xml:space="preserve">Немецкий 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29624B0" w14:textId="66BC0CDA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750A4947" w14:textId="19D78400" w:rsidR="001B69CC" w:rsidRPr="00F273F2" w:rsidRDefault="001B69CC" w:rsidP="001B69CC">
                        <w:pPr>
                          <w:pStyle w:val="a8"/>
                          <w:snapToGrid w:val="0"/>
                          <w:spacing w:before="0" w:after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3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6AA24BA" w14:textId="7C9F3EE8" w:rsidR="001B69CC" w:rsidRPr="007C49D2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3</w:t>
                        </w:r>
                        <w:r w:rsidR="00DE51FB">
                          <w:rPr>
                            <w:rFonts w:ascii="Georgia" w:hAnsi="Georgia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684FB7D4" w14:textId="154D3A90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1B69CC" w14:paraId="1CBCE42B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664338CD" w14:textId="77777777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Французский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3BE70C41" w14:textId="325D7F56" w:rsidR="001B69CC" w:rsidRPr="00030AF5" w:rsidRDefault="001B69CC" w:rsidP="001B69CC">
                        <w:pPr>
                          <w:pStyle w:val="a8"/>
                          <w:snapToGrid w:val="0"/>
                          <w:spacing w:before="0" w:after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3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9CDF627" w14:textId="643DB246" w:rsidR="001B69CC" w:rsidRPr="00F273F2" w:rsidRDefault="001B69CC" w:rsidP="001B69CC">
                        <w:pPr>
                          <w:pStyle w:val="a8"/>
                          <w:snapToGrid w:val="0"/>
                          <w:spacing w:before="0" w:after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3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5D68F628" w14:textId="1491873C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 w:rsidR="00DE51FB">
                          <w:rPr>
                            <w:rFonts w:ascii="Georgia" w:hAnsi="Georgia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1EB83B05" w14:textId="77777777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8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1B69CC" w14:paraId="3A663F53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158A05B0" w14:textId="77777777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Итальянский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6B08F006" w14:textId="145F0873" w:rsidR="001B69CC" w:rsidRPr="00030AF5" w:rsidRDefault="001B69CC" w:rsidP="001B69CC">
                        <w:pPr>
                          <w:pStyle w:val="a8"/>
                          <w:snapToGrid w:val="0"/>
                          <w:spacing w:before="0" w:after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3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50ED1422" w14:textId="37965B5A" w:rsidR="001B69CC" w:rsidRPr="00F273F2" w:rsidRDefault="001B69CC" w:rsidP="001B69CC">
                        <w:pPr>
                          <w:pStyle w:val="a8"/>
                          <w:snapToGrid w:val="0"/>
                          <w:spacing w:before="0" w:after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3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322A433B" w14:textId="1169564A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 w:rsidR="00DE51FB">
                          <w:rPr>
                            <w:rFonts w:ascii="Georgia" w:hAnsi="Georgia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1A61F0F9" w14:textId="77777777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8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1B69CC" w14:paraId="70C9B243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7F9815D6" w14:textId="77777777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Испанский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088AA5E9" w14:textId="04DBF6F7" w:rsidR="001B69CC" w:rsidRPr="00030AF5" w:rsidRDefault="001B69CC" w:rsidP="001B69CC">
                        <w:pPr>
                          <w:pStyle w:val="a8"/>
                          <w:snapToGrid w:val="0"/>
                          <w:spacing w:before="0" w:after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3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4A0B962A" w14:textId="78C3C0D2" w:rsidR="001B69CC" w:rsidRPr="00F273F2" w:rsidRDefault="001B69CC" w:rsidP="001B69CC">
                        <w:pPr>
                          <w:pStyle w:val="a8"/>
                          <w:snapToGrid w:val="0"/>
                          <w:spacing w:before="0" w:after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 w:rsidR="00967AB3">
                          <w:rPr>
                            <w:rFonts w:ascii="Georgia" w:hAnsi="Georgia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398C9DC7" w14:textId="1E7EF670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 w:rsidR="00DE51FB">
                          <w:rPr>
                            <w:rFonts w:ascii="Georgia" w:hAnsi="Georgia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628DB0EF" w14:textId="77777777" w:rsidR="001B69CC" w:rsidRDefault="001B69CC" w:rsidP="001B69CC">
                        <w:pPr>
                          <w:pStyle w:val="a8"/>
                          <w:snapToGrid w:val="0"/>
                          <w:spacing w:before="0" w:after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8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1B69CC" w14:paraId="48A88ADF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04C8B4B2" w14:textId="77777777" w:rsidR="001B69CC" w:rsidRDefault="001B69CC" w:rsidP="001B69CC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Португальский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2C8C9FC" w14:textId="52C89150" w:rsidR="001B69CC" w:rsidRPr="00967AB3" w:rsidRDefault="00967AB3" w:rsidP="001B69CC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0BF9A0AB" w14:textId="7E0F2637" w:rsidR="001B69CC" w:rsidRPr="00967AB3" w:rsidRDefault="00967AB3" w:rsidP="001B69CC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530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0295649E" w14:textId="61C86846" w:rsidR="001B69CC" w:rsidRDefault="00967AB3" w:rsidP="001B69CC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3841A01F" w14:textId="77777777" w:rsidR="001B69CC" w:rsidRDefault="001B69CC" w:rsidP="001B69CC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8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1B69CC" w14:paraId="28D1445C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04E4740B" w14:textId="77777777" w:rsidR="001B69CC" w:rsidRDefault="001B69CC" w:rsidP="001B69CC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Голландский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4B44741B" w14:textId="77E7B73D" w:rsidR="001B69CC" w:rsidRPr="00030AF5" w:rsidRDefault="00967AB3" w:rsidP="001B69CC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</w:t>
                        </w:r>
                        <w:r w:rsidR="001B69CC">
                          <w:rPr>
                            <w:rFonts w:ascii="Georgia" w:hAnsi="Georgia"/>
                            <w:sz w:val="21"/>
                            <w:szCs w:val="21"/>
                          </w:rPr>
                          <w:t>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1C270CCC" w14:textId="00050597" w:rsidR="001B69CC" w:rsidRPr="00967AB3" w:rsidRDefault="00967AB3" w:rsidP="001B69CC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700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122B18C" w14:textId="00E403B4" w:rsidR="001B69CC" w:rsidRDefault="00967AB3" w:rsidP="001B69CC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700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4B020D9E" w14:textId="77777777" w:rsidR="001B69CC" w:rsidRPr="00F273F2" w:rsidRDefault="001B69CC" w:rsidP="001B69CC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 xml:space="preserve">от 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800</w:t>
                        </w:r>
                      </w:p>
                    </w:tc>
                  </w:tr>
                  <w:tr w:rsidR="000F7C9A" w14:paraId="2E30C5C2" w14:textId="77777777" w:rsidTr="00A02553">
                    <w:tc>
                      <w:tcPr>
                        <w:tcW w:w="11541" w:type="dxa"/>
                        <w:gridSpan w:val="6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FFCC99"/>
                      </w:tcPr>
                      <w:p w14:paraId="7F384EB7" w14:textId="77777777" w:rsidR="000F7C9A" w:rsidRDefault="000F7C9A">
                        <w:pPr>
                          <w:pStyle w:val="a8"/>
                          <w:snapToGrid w:val="0"/>
                          <w:spacing w:before="0" w:after="0"/>
                          <w:ind w:left="180" w:right="163"/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  <w:t>ЯЗЫКИ СТРАН СНГ</w:t>
                        </w:r>
                      </w:p>
                    </w:tc>
                  </w:tr>
                  <w:tr w:rsidR="00DE51FB" w14:paraId="0A486B90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01F5FF2" w14:textId="77777777" w:rsidR="00DE51FB" w:rsidRDefault="00DE51FB" w:rsidP="00DE51FB">
                        <w:pPr>
                          <w:pStyle w:val="a8"/>
                          <w:snapToGrid w:val="0"/>
                          <w:spacing w:before="0" w:after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Украинский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EB090CA" w14:textId="1A760D4F" w:rsidR="00DE51FB" w:rsidRPr="00030AF5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6AF9956" w14:textId="2E29BDD1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99A26C6" w14:textId="67C60035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430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9CE4C0D" w14:textId="511FD6CA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</w:tr>
                  <w:tr w:rsidR="00DE51FB" w14:paraId="4FE8447C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175328D0" w14:textId="77777777" w:rsidR="00DE51FB" w:rsidRDefault="00DE51FB" w:rsidP="00DE51FB">
                        <w:pPr>
                          <w:pStyle w:val="a8"/>
                          <w:snapToGrid w:val="0"/>
                          <w:spacing w:before="0" w:after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Белорусский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C51818F" w14:textId="308FB2A7" w:rsidR="00DE51FB" w:rsidRPr="00030AF5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DE44E87" w14:textId="65A47E86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AA54306" w14:textId="32192AAB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430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108F694" w14:textId="03B2C997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</w:tr>
                  <w:tr w:rsidR="00DE51FB" w14:paraId="0DE6D792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1C983625" w14:textId="77777777" w:rsidR="00DE51FB" w:rsidRDefault="00DE51FB" w:rsidP="00DE51FB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Азербайджанский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661FA5E" w14:textId="5F38827A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7CEA238" w14:textId="77777777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5D320F6A" w14:textId="6C339191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430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48643E0" w14:textId="2AD07CB2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</w:tr>
                  <w:tr w:rsidR="00DE51FB" w14:paraId="4C6E3C0B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6BE8C4CB" w14:textId="77777777" w:rsidR="00DE51FB" w:rsidRDefault="00DE51FB" w:rsidP="00DE51FB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Армянский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5BD287E5" w14:textId="356EF286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6B4489D" w14:textId="77777777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D528281" w14:textId="4F65C8F0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430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2165760B" w14:textId="748598BE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</w:tr>
                  <w:tr w:rsidR="00DE51FB" w14:paraId="41778C8F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3C0246BE" w14:textId="77777777" w:rsidR="00DE51FB" w:rsidRDefault="00DE51FB" w:rsidP="00DE51FB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Грузинский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E60AB35" w14:textId="5691D57F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D94F556" w14:textId="13A42D7B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69498FD" w14:textId="4441AF21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470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DBE1D51" w14:textId="56B96E97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</w:t>
                        </w:r>
                        <w:r w:rsidR="00F45264">
                          <w:rPr>
                            <w:rFonts w:ascii="Georgia" w:hAnsi="Georgia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DE51FB" w14:paraId="01BC51BC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2582584" w14:textId="77777777" w:rsidR="00DE51FB" w:rsidRDefault="00DE51FB" w:rsidP="00DE51FB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Таджикский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2AA3EB15" w14:textId="081B11F4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D7E4BF5" w14:textId="56298FEF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2134F336" w14:textId="730131EF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470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763262D" w14:textId="0CF4B47D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</w:tr>
                  <w:tr w:rsidR="00DE51FB" w14:paraId="74934703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3098546B" w14:textId="77777777" w:rsidR="00DE51FB" w:rsidRDefault="00DE51FB" w:rsidP="00DE51FB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 xml:space="preserve">Узбекский 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5EEB4C69" w14:textId="14B5425E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3DF4A30" w14:textId="74733EC6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282DD873" w14:textId="73181076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470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1D5726C" w14:textId="1C06BBC5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</w:tr>
                  <w:tr w:rsidR="00DE51FB" w14:paraId="0E7457CE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51183D9F" w14:textId="77777777" w:rsidR="00DE51FB" w:rsidRDefault="00DE51FB" w:rsidP="00DE51FB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Казахский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2A00CD29" w14:textId="6D0F0A8D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BCB73E9" w14:textId="73A56267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72A9F90" w14:textId="3F1E1954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450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9384322" w14:textId="7E62F3B8" w:rsidR="00DE51FB" w:rsidRDefault="00F45264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</w:tr>
                  <w:tr w:rsidR="00DE51FB" w14:paraId="63E95C26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0593542" w14:textId="77777777" w:rsidR="00DE51FB" w:rsidRDefault="00DE51FB" w:rsidP="00DE51FB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Кыргызский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95CDA07" w14:textId="5EDE47B7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A250919" w14:textId="19830D86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9DAD3A9" w14:textId="14C9C887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530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AF6AA1F" w14:textId="38A4F621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</w:tr>
                  <w:tr w:rsidR="00DE51FB" w14:paraId="0D447B8C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0A81056F" w14:textId="77777777" w:rsidR="00DE51FB" w:rsidRDefault="00DE51FB" w:rsidP="00DE51FB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Туркменский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2BA2ED2" w14:textId="402ECF94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BA2EA4F" w14:textId="4BA554E7" w:rsidR="00DE51FB" w:rsidRDefault="00DE51FB" w:rsidP="00DE51FB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4039F23" w14:textId="5E58A8C7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530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9FCAB4D" w14:textId="13671C8F" w:rsidR="00DE51FB" w:rsidRDefault="00DE51FB" w:rsidP="00DE51FB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</w:tr>
                  <w:tr w:rsidR="000F7C9A" w14:paraId="35B4B2CB" w14:textId="77777777" w:rsidTr="00A02553">
                    <w:tc>
                      <w:tcPr>
                        <w:tcW w:w="11541" w:type="dxa"/>
                        <w:gridSpan w:val="6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FFCC99"/>
                      </w:tcPr>
                      <w:p w14:paraId="174463C8" w14:textId="77777777" w:rsidR="000F7C9A" w:rsidRDefault="000E1233">
                        <w:pPr>
                          <w:pStyle w:val="a8"/>
                          <w:snapToGrid w:val="0"/>
                          <w:spacing w:before="0" w:after="0"/>
                          <w:ind w:left="180" w:right="163"/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  <w:t>ВОСТОЧНО-ЕВРОПЕЙСКИЕ ЯЗЫКИ</w:t>
                        </w:r>
                      </w:p>
                    </w:tc>
                  </w:tr>
                  <w:tr w:rsidR="00F45264" w14:paraId="0A361742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703BE5FE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Польский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4F32FB8" w14:textId="16E2853B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07A75CB" w14:textId="70007E71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505BF51" w14:textId="1793F260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88966B6" w14:textId="03FB15A9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от 650</w:t>
                        </w:r>
                      </w:p>
                    </w:tc>
                  </w:tr>
                  <w:tr w:rsidR="00F45264" w14:paraId="1F2E2660" w14:textId="77777777" w:rsidTr="00B67153">
                    <w:trPr>
                      <w:trHeight w:val="101"/>
                    </w:trPr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5826E8DC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Болгарский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7C02E5D" w14:textId="0762B6D7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52BF9BF2" w14:textId="227394EC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BCE7DEA" w14:textId="4638D526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5BC13C2B" w14:textId="7F4FA77D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78706A">
                          <w:rPr>
                            <w:rFonts w:ascii="Georgia" w:hAnsi="Georgia"/>
                            <w:sz w:val="21"/>
                            <w:szCs w:val="21"/>
                          </w:rPr>
                          <w:t>от 650</w:t>
                        </w:r>
                      </w:p>
                    </w:tc>
                  </w:tr>
                  <w:tr w:rsidR="00F45264" w14:paraId="0FD29183" w14:textId="77777777" w:rsidTr="00B671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4882E1CE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Румынский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01D66C3" w14:textId="635715AC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2FC3941" w14:textId="5ED88B02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12D5A78" w14:textId="34A0A4E6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43F457A1" w14:textId="08A70256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78706A">
                          <w:rPr>
                            <w:rFonts w:ascii="Georgia" w:hAnsi="Georgia"/>
                            <w:sz w:val="21"/>
                            <w:szCs w:val="21"/>
                          </w:rPr>
                          <w:t>от 650</w:t>
                        </w:r>
                      </w:p>
                    </w:tc>
                  </w:tr>
                  <w:tr w:rsidR="00F45264" w14:paraId="155A7221" w14:textId="77777777" w:rsidTr="00B671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1C24FB40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Чешский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51C7839E" w14:textId="01F64F5B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E11152B" w14:textId="7379BB94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20660B7C" w14:textId="46FD5715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05D34714" w14:textId="52F9AF8B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78706A">
                          <w:rPr>
                            <w:rFonts w:ascii="Georgia" w:hAnsi="Georgia"/>
                            <w:sz w:val="21"/>
                            <w:szCs w:val="21"/>
                          </w:rPr>
                          <w:t>от 650</w:t>
                        </w:r>
                      </w:p>
                    </w:tc>
                  </w:tr>
                  <w:tr w:rsidR="00F45264" w14:paraId="7DF957DB" w14:textId="77777777" w:rsidTr="00B671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49D927BE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Словацкий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2AD67001" w14:textId="62734250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F9390E1" w14:textId="629265F8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5B2A029F" w14:textId="7D3AB2CA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75B36367" w14:textId="05EE14D2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78706A">
                          <w:rPr>
                            <w:rFonts w:ascii="Georgia" w:hAnsi="Georgia"/>
                            <w:sz w:val="21"/>
                            <w:szCs w:val="21"/>
                          </w:rPr>
                          <w:t>от 650</w:t>
                        </w:r>
                      </w:p>
                    </w:tc>
                  </w:tr>
                  <w:tr w:rsidR="00F45264" w14:paraId="019FCAEB" w14:textId="77777777" w:rsidTr="00B671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61AC6D0F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Сербохорватский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2EE0C612" w14:textId="3DD2F6AD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01B706B" w14:textId="14D72F50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7B45E1C" w14:textId="5DCCBF43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1D8B3C94" w14:textId="603E2FE7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78706A">
                          <w:rPr>
                            <w:rFonts w:ascii="Georgia" w:hAnsi="Georgia"/>
                            <w:sz w:val="21"/>
                            <w:szCs w:val="21"/>
                          </w:rPr>
                          <w:t>от 650</w:t>
                        </w:r>
                      </w:p>
                    </w:tc>
                  </w:tr>
                  <w:tr w:rsidR="00F45264" w14:paraId="57187F7D" w14:textId="77777777" w:rsidTr="00B671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6A3841FB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Венгерский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B482543" w14:textId="3A404C8B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9CA2992" w14:textId="48F5E7DC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700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BA9A2A7" w14:textId="299C8EE4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05D1A7A1" w14:textId="66A41BA7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78706A">
                          <w:rPr>
                            <w:rFonts w:ascii="Georgia" w:hAnsi="Georgia"/>
                            <w:sz w:val="21"/>
                            <w:szCs w:val="21"/>
                          </w:rPr>
                          <w:t xml:space="preserve">от 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7</w:t>
                        </w:r>
                        <w:r w:rsidRPr="0078706A">
                          <w:rPr>
                            <w:rFonts w:ascii="Georgia" w:hAnsi="Georgia"/>
                            <w:sz w:val="21"/>
                            <w:szCs w:val="21"/>
                          </w:rPr>
                          <w:t>50</w:t>
                        </w:r>
                      </w:p>
                    </w:tc>
                  </w:tr>
                  <w:tr w:rsidR="00F45264" w14:paraId="3C4A1F31" w14:textId="77777777" w:rsidTr="00B671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61DFBA7F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Словенский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5F027D0A" w14:textId="1B4B53ED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D83DFD7" w14:textId="7EBF9AED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700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72F3AEF" w14:textId="266F5C7F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79F4B82A" w14:textId="7E9F839B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78706A">
                          <w:rPr>
                            <w:rFonts w:ascii="Georgia" w:hAnsi="Georgia"/>
                            <w:sz w:val="21"/>
                            <w:szCs w:val="21"/>
                          </w:rPr>
                          <w:t xml:space="preserve">от 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7</w:t>
                        </w:r>
                        <w:r w:rsidRPr="0078706A">
                          <w:rPr>
                            <w:rFonts w:ascii="Georgia" w:hAnsi="Georgia"/>
                            <w:sz w:val="21"/>
                            <w:szCs w:val="21"/>
                          </w:rPr>
                          <w:t>50</w:t>
                        </w:r>
                      </w:p>
                    </w:tc>
                  </w:tr>
                  <w:tr w:rsidR="00F45264" w14:paraId="27CD185D" w14:textId="77777777" w:rsidTr="00B671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29B5F11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Греческий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D9AAE80" w14:textId="4CA1FCC4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52251521" w14:textId="63DD9526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700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3A87F68" w14:textId="36B3E215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222CB29E" w14:textId="407C0722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78706A">
                          <w:rPr>
                            <w:rFonts w:ascii="Georgia" w:hAnsi="Georgia"/>
                            <w:sz w:val="21"/>
                            <w:szCs w:val="21"/>
                          </w:rPr>
                          <w:t xml:space="preserve">от 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7</w:t>
                        </w:r>
                        <w:r w:rsidRPr="0078706A">
                          <w:rPr>
                            <w:rFonts w:ascii="Georgia" w:hAnsi="Georgia"/>
                            <w:sz w:val="21"/>
                            <w:szCs w:val="21"/>
                          </w:rPr>
                          <w:t>50</w:t>
                        </w:r>
                      </w:p>
                    </w:tc>
                  </w:tr>
                  <w:tr w:rsidR="000F7C9A" w14:paraId="7D7BEB11" w14:textId="77777777" w:rsidTr="00A02553">
                    <w:tc>
                      <w:tcPr>
                        <w:tcW w:w="11541" w:type="dxa"/>
                        <w:gridSpan w:val="6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FFCC99"/>
                      </w:tcPr>
                      <w:p w14:paraId="022C6DC6" w14:textId="77777777" w:rsidR="000F7C9A" w:rsidRDefault="000F7C9A">
                        <w:pPr>
                          <w:pStyle w:val="a8"/>
                          <w:snapToGrid w:val="0"/>
                          <w:spacing w:before="0" w:after="0"/>
                          <w:ind w:left="180" w:right="163"/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  <w:t>СКАНДИНАВСКИЕ ЯЗЫКИ</w:t>
                        </w:r>
                      </w:p>
                    </w:tc>
                  </w:tr>
                  <w:tr w:rsidR="00F45264" w14:paraId="79E32C6D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15F5D67A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Финский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331D513" w14:textId="32F7D764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9C7E9B4" w14:textId="2E296211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55D9A40" w14:textId="36B32171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2F34677" w14:textId="7BBD902B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от 800</w:t>
                        </w:r>
                      </w:p>
                    </w:tc>
                  </w:tr>
                  <w:tr w:rsidR="00F45264" w14:paraId="2338360A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1B2C52B4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Шведский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E6D75AC" w14:textId="77E50955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847F664" w14:textId="0F8E19F7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BC428EE" w14:textId="3162111F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F62FAB1" w14:textId="3975076A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от 850</w:t>
                        </w:r>
                      </w:p>
                    </w:tc>
                  </w:tr>
                  <w:tr w:rsidR="00F45264" w14:paraId="01F835CC" w14:textId="77777777" w:rsidTr="00815D19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3E7DDA07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Норвежский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D220173" w14:textId="54BBF427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C9EA0D9" w14:textId="53B831B9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C8D7948" w14:textId="64CC7360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2A726778" w14:textId="37DDE259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675D83">
                          <w:rPr>
                            <w:rFonts w:ascii="Georgia" w:hAnsi="Georgia"/>
                            <w:sz w:val="21"/>
                            <w:szCs w:val="21"/>
                          </w:rPr>
                          <w:t>от 850</w:t>
                        </w:r>
                      </w:p>
                    </w:tc>
                  </w:tr>
                  <w:tr w:rsidR="00F45264" w14:paraId="2E181B67" w14:textId="77777777" w:rsidTr="00815D19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A34865D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Датский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C135A8E" w14:textId="4F47740E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D85CFFA" w14:textId="012B1D13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21889438" w14:textId="628D47B3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0FAAFF7D" w14:textId="1E12B656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675D83">
                          <w:rPr>
                            <w:rFonts w:ascii="Georgia" w:hAnsi="Georgia"/>
                            <w:sz w:val="21"/>
                            <w:szCs w:val="21"/>
                          </w:rPr>
                          <w:t>от 850</w:t>
                        </w:r>
                      </w:p>
                    </w:tc>
                  </w:tr>
                  <w:tr w:rsidR="000F7C9A" w14:paraId="483AB738" w14:textId="77777777" w:rsidTr="00A02553">
                    <w:trPr>
                      <w:trHeight w:val="206"/>
                    </w:trPr>
                    <w:tc>
                      <w:tcPr>
                        <w:tcW w:w="11541" w:type="dxa"/>
                        <w:gridSpan w:val="6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FFCC99"/>
                      </w:tcPr>
                      <w:p w14:paraId="6DE012B6" w14:textId="77777777" w:rsidR="000F7C9A" w:rsidRDefault="000F7C9A">
                        <w:pPr>
                          <w:pStyle w:val="a8"/>
                          <w:snapToGrid w:val="0"/>
                          <w:spacing w:before="0" w:after="0"/>
                          <w:ind w:left="180" w:right="163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ЯЗЫКИ СТРАН БАЛТИИ</w:t>
                        </w:r>
                      </w:p>
                    </w:tc>
                  </w:tr>
                  <w:tr w:rsidR="00F45264" w14:paraId="05468C97" w14:textId="77777777" w:rsidTr="0072481E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0F93B6CA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 xml:space="preserve">Эстонский 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0D815E3" w14:textId="20541CE9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CCC6946" w14:textId="2C15AF39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8EF8B07" w14:textId="6CC5156D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18B57B44" w14:textId="1A81D873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3C6DAA">
                          <w:rPr>
                            <w:rFonts w:ascii="Georgia" w:hAnsi="Georgia"/>
                            <w:sz w:val="21"/>
                            <w:szCs w:val="21"/>
                          </w:rPr>
                          <w:t>от 850</w:t>
                        </w:r>
                      </w:p>
                    </w:tc>
                  </w:tr>
                  <w:tr w:rsidR="00F45264" w14:paraId="5A5D0A59" w14:textId="77777777" w:rsidTr="0072481E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7E8C28C3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Литовский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204AB9C" w14:textId="6F6A6C2F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83879BA" w14:textId="4F79E1B6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59A2D0A6" w14:textId="0BED83F6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562B68B7" w14:textId="3F0E09EB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3C6DAA">
                          <w:rPr>
                            <w:rFonts w:ascii="Georgia" w:hAnsi="Georgia"/>
                            <w:sz w:val="21"/>
                            <w:szCs w:val="21"/>
                          </w:rPr>
                          <w:t>от 850</w:t>
                        </w:r>
                      </w:p>
                    </w:tc>
                  </w:tr>
                  <w:tr w:rsidR="00F45264" w14:paraId="5620AFF5" w14:textId="77777777" w:rsidTr="0072481E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3E62D851" w14:textId="77777777" w:rsidR="00F45264" w:rsidRDefault="00F45264" w:rsidP="00F45264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Латышский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111690C" w14:textId="0A43CC71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3F7F875" w14:textId="2F108A76" w:rsidR="00F45264" w:rsidRDefault="00F45264" w:rsidP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600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B03672A" w14:textId="496A4BAF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550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6C9974BF" w14:textId="32A74AB5" w:rsidR="00F45264" w:rsidRDefault="00F45264" w:rsidP="00F45264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3C6DAA">
                          <w:rPr>
                            <w:rFonts w:ascii="Georgia" w:hAnsi="Georgia"/>
                            <w:sz w:val="21"/>
                            <w:szCs w:val="21"/>
                          </w:rPr>
                          <w:t>от 850</w:t>
                        </w:r>
                      </w:p>
                    </w:tc>
                  </w:tr>
                  <w:tr w:rsidR="000F7C9A" w14:paraId="2A9019F3" w14:textId="77777777" w:rsidTr="00A02553">
                    <w:trPr>
                      <w:trHeight w:val="219"/>
                    </w:trPr>
                    <w:tc>
                      <w:tcPr>
                        <w:tcW w:w="11541" w:type="dxa"/>
                        <w:gridSpan w:val="6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FFCC99"/>
                      </w:tcPr>
                      <w:p w14:paraId="3F0B2B7C" w14:textId="77777777" w:rsidR="000F7C9A" w:rsidRDefault="000F7C9A">
                        <w:pPr>
                          <w:snapToGrid w:val="0"/>
                          <w:ind w:left="180" w:right="163"/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  <w:t>ЯЗЫКИ СТРАН ДАЛЬНЕГО ВОСТОКА</w:t>
                        </w:r>
                      </w:p>
                    </w:tc>
                  </w:tr>
                  <w:tr w:rsidR="000F7C9A" w14:paraId="68C14CC2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75405A50" w14:textId="77777777" w:rsidR="000F7C9A" w:rsidRDefault="000E1233" w:rsidP="000E1233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К</w:t>
                        </w:r>
                        <w:r w:rsidR="000F7C9A"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итайский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40D5A380" w14:textId="4311D6BD" w:rsidR="000F7C9A" w:rsidRDefault="00F45264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7</w:t>
                        </w:r>
                        <w:r w:rsidR="007967EE">
                          <w:rPr>
                            <w:rFonts w:ascii="Georgia" w:hAnsi="Georgia"/>
                            <w:sz w:val="21"/>
                            <w:szCs w:val="21"/>
                          </w:rPr>
                          <w:t>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5EEE49D4" w14:textId="137C6399" w:rsidR="000F7C9A" w:rsidRDefault="00F45264" w:rsidP="007967EE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8</w:t>
                        </w:r>
                        <w:r w:rsidR="00F273F2">
                          <w:rPr>
                            <w:rFonts w:ascii="Georgia" w:hAnsi="Georgia"/>
                            <w:sz w:val="21"/>
                            <w:szCs w:val="21"/>
                          </w:rPr>
                          <w:t>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6932C2B" w14:textId="490AAD7E" w:rsidR="000F7C9A" w:rsidRPr="0061603D" w:rsidRDefault="0061603D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от 900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7126BE1" w14:textId="77777777" w:rsidR="000F7C9A" w:rsidRDefault="00F273F2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от 1</w:t>
                        </w:r>
                        <w:r w:rsidR="007C49D2"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3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00</w:t>
                        </w:r>
                      </w:p>
                    </w:tc>
                  </w:tr>
                  <w:tr w:rsidR="00320031" w14:paraId="2E547CDF" w14:textId="77777777" w:rsidTr="004A2D0B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5AAAAD41" w14:textId="77777777" w:rsidR="00320031" w:rsidRDefault="00320031" w:rsidP="00320031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Японский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60C57D57" w14:textId="1631BFBF" w:rsidR="00320031" w:rsidRPr="00F45264" w:rsidRDefault="00320031" w:rsidP="00320031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514A38"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13664D92" w14:textId="435A91DD" w:rsidR="00320031" w:rsidRDefault="00320031" w:rsidP="00320031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514A38"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56BAA125" w14:textId="3A3F3F7F" w:rsidR="00320031" w:rsidRPr="007C49D2" w:rsidRDefault="00320031" w:rsidP="00320031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 w:rsidRPr="00514A38"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50C4F0BE" w14:textId="20EDCA42" w:rsidR="00320031" w:rsidRDefault="00320031" w:rsidP="00320031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514A38"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</w:tr>
                  <w:tr w:rsidR="000E1233" w14:paraId="0208A3AE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7A47344D" w14:textId="77777777" w:rsidR="000E1233" w:rsidRDefault="007967EE" w:rsidP="000E1233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К</w:t>
                        </w:r>
                        <w:r w:rsidR="000E1233"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орейский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8AE5E25" w14:textId="665D861F" w:rsidR="000E1233" w:rsidRPr="007C49D2" w:rsidRDefault="00320031" w:rsidP="007967EE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 xml:space="preserve">от </w:t>
                        </w:r>
                        <w:r w:rsidR="007C49D2"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1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 w:rsidR="007C49D2"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45E61C4" w14:textId="660A872B" w:rsidR="000E1233" w:rsidRDefault="00320031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от 1500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63D9A279" w14:textId="494935DB" w:rsidR="000E1233" w:rsidRPr="007C49D2" w:rsidRDefault="00320031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 xml:space="preserve">от </w:t>
                        </w:r>
                        <w:r w:rsidR="007C49D2"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1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3</w:t>
                        </w:r>
                        <w:r w:rsidR="007C49D2"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2F3AE8FB" w14:textId="39A9A585" w:rsidR="000E1233" w:rsidRDefault="00F273F2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 xml:space="preserve">от </w:t>
                        </w:r>
                        <w:r w:rsidR="00320031">
                          <w:rPr>
                            <w:rFonts w:ascii="Georgia" w:hAnsi="Georgia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00</w:t>
                        </w:r>
                      </w:p>
                    </w:tc>
                  </w:tr>
                  <w:tr w:rsidR="000F7C9A" w14:paraId="4CCEFC7F" w14:textId="77777777" w:rsidTr="00A02553">
                    <w:tc>
                      <w:tcPr>
                        <w:tcW w:w="11541" w:type="dxa"/>
                        <w:gridSpan w:val="6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FFCC99"/>
                      </w:tcPr>
                      <w:p w14:paraId="207BEA0F" w14:textId="77777777" w:rsidR="000F7C9A" w:rsidRDefault="000F7C9A">
                        <w:pPr>
                          <w:snapToGrid w:val="0"/>
                          <w:ind w:left="180" w:right="163"/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Style w:val="a4"/>
                            <w:rFonts w:ascii="Georgia" w:hAnsi="Georgia"/>
                            <w:sz w:val="21"/>
                            <w:szCs w:val="21"/>
                          </w:rPr>
                          <w:t>ЯЗЫКИ СТРАН БЛИЖНЕГО ВОСТОКА</w:t>
                        </w:r>
                      </w:p>
                    </w:tc>
                  </w:tr>
                  <w:tr w:rsidR="000F7C9A" w14:paraId="4FFC8F6B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3BB963B6" w14:textId="77777777" w:rsidR="000F7C9A" w:rsidRDefault="000E1233" w:rsidP="000E1233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Т</w:t>
                        </w:r>
                        <w:r w:rsidR="000F7C9A"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урецкий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52331336" w14:textId="0408F518" w:rsidR="000F7C9A" w:rsidRPr="00320031" w:rsidRDefault="00320031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700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0C74CD25" w14:textId="5F932F8C" w:rsidR="000F7C9A" w:rsidRPr="00320031" w:rsidRDefault="00320031" w:rsidP="00F273F2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от 800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7EEC5B3" w14:textId="77777777" w:rsidR="000F7C9A" w:rsidRDefault="007C49D2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7</w:t>
                        </w:r>
                        <w:r w:rsidR="007967EE">
                          <w:rPr>
                            <w:rFonts w:ascii="Georgia" w:hAnsi="Georgia"/>
                            <w:sz w:val="21"/>
                            <w:szCs w:val="21"/>
                          </w:rPr>
                          <w:t>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1E236C40" w14:textId="61199F7C" w:rsidR="000F7C9A" w:rsidRPr="00320031" w:rsidRDefault="00320031" w:rsidP="007967EE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от 1000</w:t>
                        </w:r>
                      </w:p>
                    </w:tc>
                  </w:tr>
                  <w:tr w:rsidR="000E1233" w14:paraId="24FF4233" w14:textId="77777777" w:rsidTr="00A02553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716D03E" w14:textId="77777777" w:rsidR="000E1233" w:rsidRDefault="000E1233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Иврит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13FA23B" w14:textId="2F7FE8A1" w:rsidR="000E1233" w:rsidRDefault="00320031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750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13F84C0" w14:textId="40FE91C5" w:rsidR="000E1233" w:rsidRDefault="00320031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 xml:space="preserve">от </w:t>
                        </w:r>
                        <w:r w:rsidR="00F273F2">
                          <w:rPr>
                            <w:rFonts w:ascii="Georgia" w:hAnsi="Georgia"/>
                            <w:sz w:val="21"/>
                            <w:szCs w:val="21"/>
                          </w:rPr>
                          <w:t>800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2CD4B95B" w14:textId="77777777" w:rsidR="000E1233" w:rsidRPr="007C49D2" w:rsidRDefault="007C49D2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800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77D7986B" w14:textId="77777777" w:rsidR="000E1233" w:rsidRPr="00F273F2" w:rsidRDefault="00F273F2" w:rsidP="007967EE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от</w:t>
                        </w:r>
                        <w:r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r w:rsidR="007C49D2"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  <w:t>1100</w:t>
                        </w:r>
                      </w:p>
                    </w:tc>
                  </w:tr>
                  <w:tr w:rsidR="00320031" w14:paraId="6E1B3BA2" w14:textId="77777777" w:rsidTr="0083196E"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6F9B65C8" w14:textId="77777777" w:rsidR="00320031" w:rsidRDefault="00320031" w:rsidP="00320031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Арабский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  <w:vAlign w:val="center"/>
                      </w:tcPr>
                      <w:p w14:paraId="379C9FE5" w14:textId="5402A5EE" w:rsidR="00320031" w:rsidRPr="00320031" w:rsidRDefault="00320031" w:rsidP="00320031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0EAEDFF2" w14:textId="25F54E67" w:rsidR="00320031" w:rsidRDefault="00320031" w:rsidP="00320031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41331E"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65D212E4" w14:textId="413B3A76" w:rsidR="00320031" w:rsidRPr="007C49D2" w:rsidRDefault="00320031" w:rsidP="00320031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 w:rsidRPr="0041331E"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472B95B6" w14:textId="31D6850D" w:rsidR="00320031" w:rsidRDefault="00320031" w:rsidP="00320031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41331E"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</w:tr>
                  <w:tr w:rsidR="00320031" w14:paraId="706BFC92" w14:textId="77777777" w:rsidTr="007923E3">
                    <w:trPr>
                      <w:trHeight w:val="373"/>
                    </w:trPr>
                    <w:tc>
                      <w:tcPr>
                        <w:tcW w:w="3623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5CBB1DC" w14:textId="77777777" w:rsidR="00320031" w:rsidRDefault="00320031" w:rsidP="00320031">
                        <w:pPr>
                          <w:snapToGrid w:val="0"/>
                          <w:ind w:left="180" w:right="163"/>
                          <w:jc w:val="center"/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1"/>
                            <w:szCs w:val="21"/>
                          </w:rPr>
                          <w:t>Фарси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12731014" w14:textId="23414E75" w:rsidR="00320031" w:rsidRPr="007C49D2" w:rsidRDefault="00320031" w:rsidP="00320031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 w:rsidRPr="008934E8"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633C89DC" w14:textId="097B73F8" w:rsidR="00320031" w:rsidRDefault="00320031" w:rsidP="00320031">
                        <w:pPr>
                          <w:snapToGrid w:val="0"/>
                          <w:jc w:val="center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8934E8"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</w:tcBorders>
                        <w:shd w:val="clear" w:color="auto" w:fill="auto"/>
                      </w:tcPr>
                      <w:p w14:paraId="24819869" w14:textId="486349DF" w:rsidR="00320031" w:rsidRPr="007C49D2" w:rsidRDefault="00320031" w:rsidP="00320031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  <w:lang w:val="en-US"/>
                          </w:rPr>
                        </w:pPr>
                        <w:r w:rsidRPr="008934E8"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tcBorders>
                          <w:top w:val="double" w:sz="1" w:space="0" w:color="C0C0C0"/>
                          <w:left w:val="double" w:sz="1" w:space="0" w:color="C0C0C0"/>
                          <w:bottom w:val="double" w:sz="1" w:space="0" w:color="C0C0C0"/>
                          <w:right w:val="double" w:sz="1" w:space="0" w:color="C0C0C0"/>
                        </w:tcBorders>
                        <w:shd w:val="clear" w:color="auto" w:fill="auto"/>
                      </w:tcPr>
                      <w:p w14:paraId="1AC0C5AB" w14:textId="731E5FAA" w:rsidR="00320031" w:rsidRDefault="00320031" w:rsidP="00320031">
                        <w:pPr>
                          <w:snapToGrid w:val="0"/>
                          <w:ind w:left="1260" w:hanging="585"/>
                          <w:rPr>
                            <w:rFonts w:ascii="Georgia" w:hAnsi="Georgia"/>
                            <w:sz w:val="21"/>
                            <w:szCs w:val="21"/>
                          </w:rPr>
                        </w:pPr>
                        <w:r w:rsidRPr="008934E8">
                          <w:rPr>
                            <w:rFonts w:ascii="Georgia" w:hAnsi="Georgia"/>
                            <w:sz w:val="21"/>
                            <w:szCs w:val="21"/>
                          </w:rPr>
                          <w:t>под запрос</w:t>
                        </w:r>
                      </w:p>
                    </w:tc>
                  </w:tr>
                </w:tbl>
                <w:p w14:paraId="79C569DE" w14:textId="77777777" w:rsidR="000F7C9A" w:rsidRDefault="000F7C9A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14:paraId="24222657" w14:textId="77777777" w:rsidR="006F7BF6" w:rsidRDefault="006F7BF6" w:rsidP="00852628">
      <w:pPr>
        <w:jc w:val="center"/>
        <w:rPr>
          <w:b/>
        </w:rPr>
      </w:pPr>
    </w:p>
    <w:p w14:paraId="4D25A109" w14:textId="77777777" w:rsidR="006F7BF6" w:rsidRPr="00852628" w:rsidRDefault="006F7BF6" w:rsidP="006F7BF6">
      <w:pPr>
        <w:numPr>
          <w:ilvl w:val="0"/>
          <w:numId w:val="1"/>
        </w:numPr>
        <w:jc w:val="center"/>
        <w:rPr>
          <w:b/>
        </w:rPr>
      </w:pPr>
      <w:r w:rsidRPr="00852628">
        <w:rPr>
          <w:b/>
        </w:rPr>
        <w:t xml:space="preserve">В прейскуранте указана базовая стоимость перевода </w:t>
      </w:r>
    </w:p>
    <w:p w14:paraId="379FB069" w14:textId="77777777" w:rsidR="006F7BF6" w:rsidRPr="006F7BF6" w:rsidRDefault="006F7BF6" w:rsidP="006F7BF6">
      <w:pPr>
        <w:numPr>
          <w:ilvl w:val="0"/>
          <w:numId w:val="1"/>
        </w:numPr>
        <w:jc w:val="center"/>
        <w:rPr>
          <w:b/>
        </w:rPr>
      </w:pPr>
      <w:r w:rsidRPr="00041506">
        <w:rPr>
          <w:b/>
          <w:sz w:val="28"/>
          <w:szCs w:val="28"/>
        </w:rPr>
        <w:t>одной страницы</w:t>
      </w:r>
      <w:r>
        <w:rPr>
          <w:b/>
        </w:rPr>
        <w:t xml:space="preserve">, которая равна </w:t>
      </w:r>
      <w:r w:rsidRPr="00041506">
        <w:rPr>
          <w:b/>
          <w:sz w:val="28"/>
          <w:szCs w:val="28"/>
        </w:rPr>
        <w:t>1800 символам с пробелами</w:t>
      </w:r>
      <w:r>
        <w:rPr>
          <w:b/>
        </w:rPr>
        <w:t xml:space="preserve">, </w:t>
      </w:r>
    </w:p>
    <w:p w14:paraId="043F7355" w14:textId="77777777" w:rsidR="006F7BF6" w:rsidRDefault="006F7BF6" w:rsidP="006F7BF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включая пробелы и знаки препинания для европейских языков, для китайского: 330 символов, японского: 650 символов.</w:t>
      </w:r>
    </w:p>
    <w:p w14:paraId="1138266D" w14:textId="77777777" w:rsidR="006F7BF6" w:rsidRDefault="006F7BF6" w:rsidP="006F7BF6">
      <w:pPr>
        <w:numPr>
          <w:ilvl w:val="0"/>
          <w:numId w:val="1"/>
        </w:numPr>
        <w:rPr>
          <w:b/>
        </w:rPr>
      </w:pPr>
    </w:p>
    <w:p w14:paraId="3226CCF6" w14:textId="77777777" w:rsidR="00E571F6" w:rsidRPr="00A95FD1" w:rsidRDefault="006F7BF6" w:rsidP="00E571F6">
      <w:pPr>
        <w:numPr>
          <w:ilvl w:val="0"/>
          <w:numId w:val="1"/>
        </w:numPr>
        <w:jc w:val="center"/>
        <w:rPr>
          <w:rFonts w:ascii="Georgia" w:hAnsi="Georgia"/>
          <w:b/>
          <w:bCs/>
          <w:i/>
          <w:iCs/>
          <w:sz w:val="32"/>
        </w:rPr>
      </w:pPr>
      <w:r w:rsidRPr="007967EE">
        <w:rPr>
          <w:b/>
        </w:rPr>
        <w:t>Страница округляется в большую сторону до целой.</w:t>
      </w:r>
    </w:p>
    <w:p w14:paraId="1591B709" w14:textId="77777777" w:rsidR="00A95FD1" w:rsidRDefault="00A95FD1" w:rsidP="00A95FD1">
      <w:pPr>
        <w:pStyle w:val="af1"/>
        <w:rPr>
          <w:rFonts w:ascii="Georgia" w:hAnsi="Georgia"/>
          <w:b/>
          <w:bCs/>
          <w:i/>
          <w:iCs/>
          <w:sz w:val="32"/>
        </w:rPr>
      </w:pPr>
    </w:p>
    <w:p w14:paraId="12279A8E" w14:textId="77777777" w:rsidR="00A95FD1" w:rsidRPr="00852628" w:rsidRDefault="00A95FD1" w:rsidP="00A95FD1">
      <w:pPr>
        <w:pStyle w:val="2"/>
        <w:jc w:val="center"/>
        <w:rPr>
          <w:rFonts w:ascii="Georgia" w:hAnsi="Georgia"/>
          <w:sz w:val="24"/>
          <w:szCs w:val="24"/>
          <w:u w:val="single"/>
        </w:rPr>
      </w:pPr>
      <w:r w:rsidRPr="00852628">
        <w:rPr>
          <w:rFonts w:ascii="Georgia" w:hAnsi="Georgia"/>
          <w:sz w:val="24"/>
          <w:szCs w:val="24"/>
          <w:u w:val="single"/>
        </w:rPr>
        <w:t>Стоимость устного перевода</w:t>
      </w:r>
    </w:p>
    <w:tbl>
      <w:tblPr>
        <w:tblW w:w="4737" w:type="pct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544"/>
        <w:gridCol w:w="2966"/>
        <w:gridCol w:w="2539"/>
      </w:tblGrid>
      <w:tr w:rsidR="00A95FD1" w:rsidRPr="00AA2858" w14:paraId="54BAF39C" w14:textId="77777777" w:rsidTr="00A95FD1">
        <w:trPr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14:paraId="1460FB9A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52628">
              <w:rPr>
                <w:rStyle w:val="a4"/>
                <w:rFonts w:ascii="Georgia" w:hAnsi="Georgia"/>
                <w:i/>
                <w:sz w:val="22"/>
                <w:szCs w:val="22"/>
              </w:rPr>
              <w:t>Языки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14:paraId="67A0F765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i/>
                <w:sz w:val="22"/>
                <w:szCs w:val="22"/>
              </w:rPr>
              <w:t>Последовательный перевод,</w:t>
            </w:r>
          </w:p>
          <w:p w14:paraId="253FBD3A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i/>
                <w:sz w:val="22"/>
                <w:szCs w:val="22"/>
              </w:rPr>
              <w:t>руб. /час</w:t>
            </w:r>
          </w:p>
          <w:p w14:paraId="194B2441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14:paraId="72BA7E58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i/>
                <w:sz w:val="22"/>
                <w:szCs w:val="22"/>
              </w:rPr>
              <w:t>Синхронный перевод,</w:t>
            </w:r>
          </w:p>
          <w:p w14:paraId="778DE0AA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i/>
                <w:sz w:val="22"/>
                <w:szCs w:val="22"/>
              </w:rPr>
              <w:t>работа 2-х переводчиков</w:t>
            </w:r>
          </w:p>
          <w:p w14:paraId="18F0CCC7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i/>
                <w:sz w:val="22"/>
                <w:szCs w:val="22"/>
              </w:rPr>
              <w:t>руб. /час</w:t>
            </w:r>
          </w:p>
          <w:p w14:paraId="68EC9AE0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14:paraId="57FE6023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i/>
                <w:sz w:val="22"/>
                <w:szCs w:val="22"/>
              </w:rPr>
              <w:t>Переговоры по телефону</w:t>
            </w:r>
          </w:p>
        </w:tc>
      </w:tr>
      <w:tr w:rsidR="00A95FD1" w:rsidRPr="00AA2858" w14:paraId="712318A3" w14:textId="77777777" w:rsidTr="00A95FD1">
        <w:trPr>
          <w:trHeight w:val="345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2079CC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Английский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D3D95" w14:textId="77777777" w:rsidR="00A95FD1" w:rsidRDefault="00A95FD1" w:rsidP="00A95FD1">
            <w:pPr>
              <w:jc w:val="center"/>
            </w:pPr>
            <w:r w:rsidRPr="003E734B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6058FE" w14:textId="77777777" w:rsidR="00A95FD1" w:rsidRPr="00AD4C14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42D645" w14:textId="77777777" w:rsidR="00A95FD1" w:rsidRPr="00AD4C14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15A164E1" w14:textId="77777777" w:rsidTr="00A95FD1">
        <w:trPr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7523EB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Немецкий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EFCE35" w14:textId="77777777" w:rsidR="00A95FD1" w:rsidRDefault="00A95FD1" w:rsidP="00A95FD1">
            <w:pPr>
              <w:jc w:val="center"/>
            </w:pPr>
            <w:r w:rsidRPr="003E734B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C686F1" w14:textId="77777777" w:rsidR="00A95FD1" w:rsidRPr="006675B4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33B486" w14:textId="77777777" w:rsidR="00A95FD1" w:rsidRPr="00AD4C14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5E1FE1FE" w14:textId="77777777" w:rsidTr="00A95FD1">
        <w:trPr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A7CA4D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Французский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08DF84" w14:textId="77777777" w:rsidR="00A95FD1" w:rsidRDefault="00A95FD1" w:rsidP="00A95FD1">
            <w:pPr>
              <w:jc w:val="center"/>
            </w:pPr>
            <w:r w:rsidRPr="003E734B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738207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500D6E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095DEABE" w14:textId="77777777" w:rsidTr="00A95FD1">
        <w:trPr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2DAD7C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Итальянский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652A37" w14:textId="77777777" w:rsidR="00A95FD1" w:rsidRDefault="00A95FD1" w:rsidP="00A95FD1">
            <w:pPr>
              <w:jc w:val="center"/>
            </w:pPr>
            <w:r w:rsidRPr="003E734B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115459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DDC866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0528DE08" w14:textId="77777777" w:rsidTr="00A95FD1">
        <w:trPr>
          <w:trHeight w:val="348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032DE6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Испанский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4B734" w14:textId="77777777" w:rsidR="00A95FD1" w:rsidRDefault="00A95FD1" w:rsidP="00A95FD1">
            <w:pPr>
              <w:jc w:val="center"/>
            </w:pPr>
            <w:r w:rsidRPr="003E734B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F54066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B46238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1108FF39" w14:textId="77777777" w:rsidTr="00A95FD1">
        <w:trPr>
          <w:trHeight w:val="382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A8AAA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Португальский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06403F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DB9C56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0954DA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2625B198" w14:textId="77777777" w:rsidTr="00A95FD1">
        <w:trPr>
          <w:trHeight w:val="218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33E0E3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Финский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71A43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C76636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A918B5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29FCFEBA" w14:textId="77777777" w:rsidTr="00A95FD1">
        <w:trPr>
          <w:trHeight w:val="338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1AE5E5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Болгарский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F23538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F07393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8E73CB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63EC6A2E" w14:textId="77777777" w:rsidTr="00A95FD1">
        <w:trPr>
          <w:trHeight w:val="338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C4E016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Чешский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D5A6E0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6FB504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04BE5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159DCDFD" w14:textId="77777777" w:rsidTr="00A95FD1">
        <w:trPr>
          <w:trHeight w:val="338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24651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Сербский, хорватский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4088EF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D22E3D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44A5E9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028E5F15" w14:textId="77777777" w:rsidTr="00A95FD1">
        <w:trPr>
          <w:trHeight w:val="338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F41D6D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Греческий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19D97A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B91954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0D76AB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1F53DC4B" w14:textId="77777777" w:rsidTr="00A95FD1">
        <w:trPr>
          <w:trHeight w:val="338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E25DC1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Венгерский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3386A3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C0FDAB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D07CE2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06FB1B7F" w14:textId="77777777" w:rsidTr="00A95FD1">
        <w:trPr>
          <w:trHeight w:val="338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36FC30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Шведский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75C090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69295B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64681D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3163C487" w14:textId="77777777" w:rsidTr="00A95FD1">
        <w:trPr>
          <w:trHeight w:val="338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5A8D62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Голландский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EED5EC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91991A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B302B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6CE4C8EC" w14:textId="77777777" w:rsidTr="00A95FD1">
        <w:trPr>
          <w:trHeight w:val="338"/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73FE4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Датский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DAE74C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E7FD70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F29FAE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02BE698E" w14:textId="77777777" w:rsidTr="00A95FD1">
        <w:trPr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FD0989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Китайский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6393BA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720F0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74CE9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3D84F3EA" w14:textId="77777777" w:rsidTr="00A95FD1">
        <w:trPr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E41712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Турецкий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55E702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BFD90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B3BE2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2B0002D5" w14:textId="77777777" w:rsidTr="00A95FD1">
        <w:trPr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E354B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Иврит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9F5D8E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D4EC3A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77262B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1AB74181" w14:textId="77777777" w:rsidTr="00A95FD1">
        <w:trPr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797C99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Корейский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ADBD8A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4D4DAB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A98098" w14:textId="77777777" w:rsidR="00A95FD1" w:rsidRPr="00AD4C14" w:rsidRDefault="00A95FD1" w:rsidP="00A95FD1">
            <w:pPr>
              <w:jc w:val="center"/>
              <w:rPr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51589E53" w14:textId="77777777" w:rsidTr="00A95FD1">
        <w:trPr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58B621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Арабский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4FAF4E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540B0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8F9BCB" w14:textId="77777777" w:rsidR="00A95FD1" w:rsidRPr="00AD4C14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115DA5B6" w14:textId="77777777" w:rsidTr="00A95FD1">
        <w:trPr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BEBF5A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Японский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BFBA6E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600CE4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DB5520" w14:textId="77777777" w:rsidR="00A95FD1" w:rsidRPr="00AD4C14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  <w:tr w:rsidR="00A95FD1" w:rsidRPr="00AA2858" w14:paraId="07D5DA5B" w14:textId="77777777" w:rsidTr="00A95FD1">
        <w:trPr>
          <w:tblCellSpacing w:w="0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AAFEF9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2628">
              <w:rPr>
                <w:rFonts w:ascii="Georgia" w:hAnsi="Georgia"/>
                <w:b/>
                <w:sz w:val="22"/>
                <w:szCs w:val="22"/>
              </w:rPr>
              <w:t>Стран Балтии</w:t>
            </w:r>
          </w:p>
          <w:p w14:paraId="4B0477B7" w14:textId="77777777" w:rsidR="00A95FD1" w:rsidRPr="00852628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71787B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27C7B8" w14:textId="77777777" w:rsidR="00A95FD1" w:rsidRPr="006675B4" w:rsidRDefault="00A95FD1" w:rsidP="00A95FD1">
            <w:pPr>
              <w:jc w:val="center"/>
              <w:rPr>
                <w:sz w:val="21"/>
                <w:szCs w:val="21"/>
              </w:rPr>
            </w:pPr>
            <w:r w:rsidRPr="006675B4">
              <w:rPr>
                <w:rFonts w:ascii="Georgia" w:hAnsi="Georgia"/>
                <w:sz w:val="21"/>
                <w:szCs w:val="21"/>
              </w:rPr>
              <w:t>По предварительному запросу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25D129" w14:textId="77777777" w:rsidR="00A95FD1" w:rsidRPr="00AD4C14" w:rsidRDefault="00A95FD1" w:rsidP="00A95FD1">
            <w:pPr>
              <w:pStyle w:val="a8"/>
              <w:spacing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AD4C14">
              <w:rPr>
                <w:rFonts w:ascii="Georgia" w:hAnsi="Georgia"/>
                <w:sz w:val="22"/>
                <w:szCs w:val="22"/>
              </w:rPr>
              <w:t>По договоренности</w:t>
            </w:r>
          </w:p>
        </w:tc>
      </w:tr>
    </w:tbl>
    <w:p w14:paraId="32267AF9" w14:textId="77777777" w:rsidR="00A95FD1" w:rsidRDefault="00A95FD1" w:rsidP="00A95FD1">
      <w:pPr>
        <w:jc w:val="center"/>
        <w:rPr>
          <w:rFonts w:ascii="Georgia" w:hAnsi="Georgia"/>
        </w:rPr>
      </w:pPr>
    </w:p>
    <w:p w14:paraId="094878DA" w14:textId="77777777" w:rsidR="00A95FD1" w:rsidRPr="004229B2" w:rsidRDefault="00A95FD1" w:rsidP="00A95FD1">
      <w:pPr>
        <w:ind w:left="540"/>
        <w:jc w:val="center"/>
        <w:rPr>
          <w:rFonts w:ascii="Georgia" w:hAnsi="Georgia"/>
          <w:b/>
          <w:sz w:val="20"/>
          <w:szCs w:val="20"/>
          <w:u w:val="single"/>
        </w:rPr>
      </w:pPr>
      <w:r w:rsidRPr="004229B2">
        <w:rPr>
          <w:rFonts w:ascii="Georgia" w:hAnsi="Georgia"/>
          <w:b/>
          <w:sz w:val="20"/>
          <w:szCs w:val="20"/>
          <w:u w:val="single"/>
        </w:rPr>
        <w:t>Наценки, применяемые в следующих случая</w:t>
      </w:r>
      <w:r>
        <w:rPr>
          <w:rFonts w:ascii="Georgia" w:hAnsi="Georgia"/>
          <w:b/>
          <w:sz w:val="20"/>
          <w:szCs w:val="20"/>
          <w:u w:val="single"/>
        </w:rPr>
        <w:t>х</w:t>
      </w:r>
      <w:r w:rsidRPr="004229B2">
        <w:rPr>
          <w:rFonts w:ascii="Georgia" w:hAnsi="Georgia"/>
          <w:b/>
          <w:sz w:val="20"/>
          <w:szCs w:val="20"/>
          <w:u w:val="single"/>
        </w:rPr>
        <w:t>:</w:t>
      </w:r>
    </w:p>
    <w:p w14:paraId="3C51073B" w14:textId="77777777" w:rsidR="00A95FD1" w:rsidRPr="004229B2" w:rsidRDefault="00A95FD1" w:rsidP="00A95FD1">
      <w:pPr>
        <w:ind w:left="54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0B8F3994" w14:textId="77777777" w:rsidR="00A95FD1" w:rsidRDefault="00A95FD1" w:rsidP="00A95FD1">
      <w:pPr>
        <w:ind w:left="54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работа переводчика в праздничные и выходные дни –1,5</w:t>
      </w:r>
    </w:p>
    <w:p w14:paraId="10A09FC3" w14:textId="77777777" w:rsidR="00A95FD1" w:rsidRDefault="00A95FD1" w:rsidP="00A95FD1">
      <w:pPr>
        <w:ind w:left="54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 за особые условия работы переводчиков (например, тяжелые климатические условия) - 1,5</w:t>
      </w:r>
    </w:p>
    <w:p w14:paraId="7D1DA9C4" w14:textId="77777777" w:rsidR="00A95FD1" w:rsidRDefault="00A95FD1" w:rsidP="00A95FD1">
      <w:pPr>
        <w:ind w:left="540"/>
        <w:jc w:val="center"/>
      </w:pPr>
      <w:r>
        <w:rPr>
          <w:rFonts w:ascii="Georgia" w:hAnsi="Georgia"/>
        </w:rPr>
        <w:t xml:space="preserve">- </w:t>
      </w:r>
      <w:r>
        <w:rPr>
          <w:rFonts w:ascii="Georgia" w:hAnsi="Georgia"/>
          <w:sz w:val="20"/>
          <w:szCs w:val="20"/>
        </w:rPr>
        <w:t>заказ переводчика менее чем за 24 часа - 2</w:t>
      </w:r>
    </w:p>
    <w:p w14:paraId="7255443F" w14:textId="77777777" w:rsidR="007367B0" w:rsidRPr="00962589" w:rsidRDefault="007367B0" w:rsidP="00962589">
      <w:pPr>
        <w:numPr>
          <w:ilvl w:val="0"/>
          <w:numId w:val="1"/>
        </w:numPr>
        <w:jc w:val="center"/>
        <w:rPr>
          <w:rFonts w:ascii="Georgia" w:hAnsi="Georgia"/>
          <w:b/>
          <w:bCs/>
          <w:i/>
          <w:iCs/>
          <w:sz w:val="32"/>
        </w:rPr>
      </w:pPr>
    </w:p>
    <w:sectPr w:rsidR="007367B0" w:rsidRPr="00962589" w:rsidSect="006F7BF6">
      <w:pgSz w:w="11906" w:h="16838"/>
      <w:pgMar w:top="180" w:right="56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53026F8"/>
    <w:multiLevelType w:val="multilevel"/>
    <w:tmpl w:val="847C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97ACF"/>
    <w:multiLevelType w:val="multilevel"/>
    <w:tmpl w:val="6ABC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1611214">
    <w:abstractNumId w:val="0"/>
  </w:num>
  <w:num w:numId="2" w16cid:durableId="2031490982">
    <w:abstractNumId w:val="1"/>
  </w:num>
  <w:num w:numId="3" w16cid:durableId="1410225096">
    <w:abstractNumId w:val="2"/>
  </w:num>
  <w:num w:numId="4" w16cid:durableId="396125516">
    <w:abstractNumId w:val="3"/>
  </w:num>
  <w:num w:numId="5" w16cid:durableId="918293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9bpySrFD9P7lrNWevYz3qWdjaUwLTDNav5WPHWHXdo/onQYiAuc6DSGogSTk1sOETGL8z+38A+UU1Gnam79VtQ==" w:salt="70cmAZVS/ZW9ggBkozWMFg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C52"/>
    <w:rsid w:val="00030AF5"/>
    <w:rsid w:val="000E1233"/>
    <w:rsid w:val="000F7C9A"/>
    <w:rsid w:val="00176C03"/>
    <w:rsid w:val="001B69CC"/>
    <w:rsid w:val="002A3F34"/>
    <w:rsid w:val="00320031"/>
    <w:rsid w:val="0036386A"/>
    <w:rsid w:val="003853B2"/>
    <w:rsid w:val="005B1B7C"/>
    <w:rsid w:val="0061603D"/>
    <w:rsid w:val="006F7BF6"/>
    <w:rsid w:val="007367B0"/>
    <w:rsid w:val="007614C6"/>
    <w:rsid w:val="007967EE"/>
    <w:rsid w:val="007C49D2"/>
    <w:rsid w:val="00852628"/>
    <w:rsid w:val="008618AC"/>
    <w:rsid w:val="008B5469"/>
    <w:rsid w:val="00962589"/>
    <w:rsid w:val="00967AB3"/>
    <w:rsid w:val="009D5670"/>
    <w:rsid w:val="00A02553"/>
    <w:rsid w:val="00A34CA7"/>
    <w:rsid w:val="00A95FD1"/>
    <w:rsid w:val="00B82F77"/>
    <w:rsid w:val="00BA7C52"/>
    <w:rsid w:val="00DE51FB"/>
    <w:rsid w:val="00E571F6"/>
    <w:rsid w:val="00F273F2"/>
    <w:rsid w:val="00F45264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ACF9F01"/>
  <w15:chartTrackingRefBased/>
  <w15:docId w15:val="{76F0F339-367C-4110-BE53-4795BB7B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Обычный (веб)"/>
    <w:basedOn w:val="a"/>
    <w:pPr>
      <w:spacing w:before="280" w:after="280"/>
    </w:pPr>
  </w:style>
  <w:style w:type="paragraph" w:customStyle="1" w:styleId="style36">
    <w:name w:val="style36"/>
    <w:basedOn w:val="a"/>
    <w:pPr>
      <w:spacing w:before="280" w:after="280"/>
    </w:pPr>
    <w:rPr>
      <w:rFonts w:ascii="Arial" w:hAnsi="Arial" w:cs="Arial"/>
      <w:sz w:val="27"/>
      <w:szCs w:val="27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2"/>
    <w:rsid w:val="00E5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rsid w:val="007367B0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rsid w:val="007367B0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A95F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2195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ЛингвоМир</vt:lpstr>
    </vt:vector>
  </TitlesOfParts>
  <Company>LINGVO_SPb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ЛингвоМир</dc:title>
  <dc:subject/>
  <dc:creator>LINGVO</dc:creator>
  <cp:keywords/>
  <cp:revision>3</cp:revision>
  <cp:lastPrinted>2023-01-09T16:14:00Z</cp:lastPrinted>
  <dcterms:created xsi:type="dcterms:W3CDTF">2023-01-09T16:14:00Z</dcterms:created>
  <dcterms:modified xsi:type="dcterms:W3CDTF">2023-01-09T18:11:00Z</dcterms:modified>
</cp:coreProperties>
</file>